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571ECD" w:rsidP="00571ECD">
      <w:pPr>
        <w:pStyle w:val="Title"/>
      </w:pPr>
      <w:r>
        <w:t xml:space="preserve">Additional </w:t>
      </w:r>
      <w:r w:rsidR="00AE3934">
        <w:t>subtract</w:t>
      </w:r>
      <w:r>
        <w:t>ion calculations (for further practice)</w:t>
      </w:r>
    </w:p>
    <w:p w:rsidR="00571ECD" w:rsidRDefault="00571ECD" w:rsidP="00571ECD"/>
    <w:p w:rsidR="00571ECD" w:rsidRDefault="00571ECD" w:rsidP="00571ECD">
      <w:pPr>
        <w:rPr>
          <w:sz w:val="44"/>
          <w:szCs w:val="44"/>
        </w:rPr>
      </w:pPr>
      <w:r>
        <w:rPr>
          <w:sz w:val="44"/>
          <w:szCs w:val="44"/>
        </w:rPr>
        <w:t xml:space="preserve">Use the column </w:t>
      </w:r>
      <w:r w:rsidR="00B66E3F">
        <w:rPr>
          <w:sz w:val="44"/>
          <w:szCs w:val="44"/>
        </w:rPr>
        <w:t>subtrac</w:t>
      </w:r>
      <w:r>
        <w:rPr>
          <w:sz w:val="44"/>
          <w:szCs w:val="44"/>
        </w:rPr>
        <w:t>tion method to find the answers to the following calculations:</w:t>
      </w:r>
    </w:p>
    <w:p w:rsidR="00571ECD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92-43</w:t>
      </w:r>
      <w:r>
        <w:rPr>
          <w:sz w:val="44"/>
          <w:szCs w:val="44"/>
        </w:rPr>
        <w:t>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58-29</w:t>
      </w:r>
      <w:r>
        <w:rPr>
          <w:sz w:val="44"/>
          <w:szCs w:val="44"/>
        </w:rPr>
        <w:t>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83-36</w:t>
      </w:r>
      <w:r>
        <w:rPr>
          <w:sz w:val="44"/>
          <w:szCs w:val="44"/>
        </w:rPr>
        <w:t>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154-78</w:t>
      </w:r>
      <w:r>
        <w:rPr>
          <w:sz w:val="44"/>
          <w:szCs w:val="44"/>
        </w:rPr>
        <w:t>=</w:t>
      </w:r>
    </w:p>
    <w:p w:rsid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112-47</w:t>
      </w:r>
      <w:r>
        <w:rPr>
          <w:sz w:val="44"/>
          <w:szCs w:val="44"/>
        </w:rPr>
        <w:t>=</w:t>
      </w:r>
    </w:p>
    <w:p w:rsidR="00842046" w:rsidRPr="00842046" w:rsidRDefault="00842046" w:rsidP="00842046">
      <w:pPr>
        <w:pStyle w:val="ListParagraph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</w:t>
      </w:r>
      <w:r w:rsidR="00B66E3F">
        <w:rPr>
          <w:sz w:val="44"/>
          <w:szCs w:val="44"/>
        </w:rPr>
        <w:t>864-88</w:t>
      </w:r>
      <w:bookmarkStart w:id="0" w:name="_GoBack"/>
      <w:bookmarkEnd w:id="0"/>
      <w:r>
        <w:rPr>
          <w:sz w:val="44"/>
          <w:szCs w:val="44"/>
        </w:rPr>
        <w:t>=</w:t>
      </w:r>
    </w:p>
    <w:sectPr w:rsidR="00842046" w:rsidRPr="00842046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3E5AC7"/>
    <w:rsid w:val="00571ECD"/>
    <w:rsid w:val="00842046"/>
    <w:rsid w:val="00AE3934"/>
    <w:rsid w:val="00B66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E8477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3</cp:revision>
  <dcterms:created xsi:type="dcterms:W3CDTF">2021-02-22T16:20:00Z</dcterms:created>
  <dcterms:modified xsi:type="dcterms:W3CDTF">2021-02-22T16:24:00Z</dcterms:modified>
</cp:coreProperties>
</file>